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C28CA" w14:textId="708C5CA7" w:rsidR="007D235F" w:rsidRDefault="00836CA6">
      <w:r>
        <w:t>2021_02_14</w:t>
      </w:r>
    </w:p>
    <w:p w14:paraId="106927D0" w14:textId="349396C2" w:rsidR="00836CA6" w:rsidRDefault="00836CA6">
      <w:r>
        <w:t>Attendance:</w:t>
      </w:r>
    </w:p>
    <w:p w14:paraId="1D0B582F" w14:textId="5F1BD1B7" w:rsidR="00836CA6" w:rsidRDefault="00836CA6" w:rsidP="00836CA6">
      <w:pPr>
        <w:pStyle w:val="ListParagraph"/>
        <w:numPr>
          <w:ilvl w:val="0"/>
          <w:numId w:val="1"/>
        </w:numPr>
      </w:pPr>
      <w:r>
        <w:t>Justin – Present</w:t>
      </w:r>
    </w:p>
    <w:p w14:paraId="51089676" w14:textId="0C7B5BBE" w:rsidR="00836CA6" w:rsidRDefault="00836CA6" w:rsidP="00836CA6">
      <w:pPr>
        <w:pStyle w:val="ListParagraph"/>
        <w:numPr>
          <w:ilvl w:val="0"/>
          <w:numId w:val="1"/>
        </w:numPr>
      </w:pPr>
      <w:r>
        <w:t>Josh – Present</w:t>
      </w:r>
    </w:p>
    <w:p w14:paraId="217CE510" w14:textId="44838252" w:rsidR="00836CA6" w:rsidRDefault="00836CA6" w:rsidP="00836CA6">
      <w:pPr>
        <w:pStyle w:val="ListParagraph"/>
        <w:numPr>
          <w:ilvl w:val="0"/>
          <w:numId w:val="1"/>
        </w:numPr>
      </w:pPr>
      <w:r>
        <w:t>Christina – Present</w:t>
      </w:r>
    </w:p>
    <w:p w14:paraId="416DB8D5" w14:textId="794C1C54" w:rsidR="00836CA6" w:rsidRDefault="00836CA6" w:rsidP="00836CA6">
      <w:pPr>
        <w:pStyle w:val="ListParagraph"/>
        <w:numPr>
          <w:ilvl w:val="0"/>
          <w:numId w:val="1"/>
        </w:numPr>
      </w:pPr>
      <w:r>
        <w:t>Jacob – Present</w:t>
      </w:r>
    </w:p>
    <w:p w14:paraId="7FC1A9E9" w14:textId="1B2E8284" w:rsidR="00836CA6" w:rsidRDefault="00836CA6" w:rsidP="00836CA6">
      <w:r>
        <w:t>Minutes:</w:t>
      </w:r>
    </w:p>
    <w:p w14:paraId="6251C251" w14:textId="15C27CC4" w:rsidR="00836CA6" w:rsidRDefault="00836CA6" w:rsidP="00836CA6">
      <w:pPr>
        <w:pStyle w:val="ListParagraph"/>
        <w:numPr>
          <w:ilvl w:val="0"/>
          <w:numId w:val="1"/>
        </w:numPr>
      </w:pPr>
      <w:r>
        <w:t>2020 Season response</w:t>
      </w:r>
    </w:p>
    <w:p w14:paraId="27C5667C" w14:textId="39421AFE" w:rsidR="00836CA6" w:rsidRDefault="00836CA6" w:rsidP="00836CA6">
      <w:pPr>
        <w:pStyle w:val="ListParagraph"/>
        <w:numPr>
          <w:ilvl w:val="1"/>
          <w:numId w:val="1"/>
        </w:numPr>
      </w:pPr>
      <w:r>
        <w:t>Every player will receive an AYSO 153 credit from the 2020 season. It will be less the $20 National fee that is non-refundable.</w:t>
      </w:r>
    </w:p>
    <w:p w14:paraId="38126734" w14:textId="67A4B366" w:rsidR="00836CA6" w:rsidRDefault="00836CA6" w:rsidP="00836CA6">
      <w:pPr>
        <w:pStyle w:val="ListParagraph"/>
        <w:numPr>
          <w:ilvl w:val="1"/>
          <w:numId w:val="1"/>
        </w:numPr>
      </w:pPr>
      <w:r>
        <w:t xml:space="preserve">Decline the season shirts to provide families with their credit for the </w:t>
      </w:r>
      <w:proofErr w:type="gramStart"/>
      <w:r>
        <w:t>season</w:t>
      </w:r>
      <w:proofErr w:type="gramEnd"/>
    </w:p>
    <w:p w14:paraId="072802D6" w14:textId="1934430E" w:rsidR="00836CA6" w:rsidRDefault="00836CA6" w:rsidP="00836CA6">
      <w:pPr>
        <w:pStyle w:val="ListParagraph"/>
        <w:numPr>
          <w:ilvl w:val="0"/>
          <w:numId w:val="1"/>
        </w:numPr>
      </w:pPr>
      <w:r>
        <w:t>2021 summer looking to try a 3v3 pickup league.</w:t>
      </w:r>
    </w:p>
    <w:p w14:paraId="1944E206" w14:textId="04FD2AD5" w:rsidR="00836CA6" w:rsidRDefault="00836CA6" w:rsidP="00836CA6">
      <w:pPr>
        <w:pStyle w:val="ListParagraph"/>
        <w:numPr>
          <w:ilvl w:val="1"/>
          <w:numId w:val="1"/>
        </w:numPr>
      </w:pPr>
      <w:r>
        <w:t xml:space="preserve">Leverage this time as a registration event for the 2021 season. </w:t>
      </w:r>
    </w:p>
    <w:p w14:paraId="7F60F070" w14:textId="348336C8" w:rsidR="00836CA6" w:rsidRDefault="00836CA6" w:rsidP="00836CA6">
      <w:pPr>
        <w:pStyle w:val="ListParagraph"/>
        <w:numPr>
          <w:ilvl w:val="0"/>
          <w:numId w:val="1"/>
        </w:numPr>
      </w:pPr>
      <w:r>
        <w:t>Region Shirts</w:t>
      </w:r>
    </w:p>
    <w:p w14:paraId="28D9719F" w14:textId="4CAB2EB2" w:rsidR="00836CA6" w:rsidRDefault="00836CA6" w:rsidP="00836CA6">
      <w:pPr>
        <w:pStyle w:val="ListParagraph"/>
        <w:numPr>
          <w:ilvl w:val="1"/>
          <w:numId w:val="1"/>
        </w:numPr>
      </w:pPr>
      <w:r>
        <w:t>Cost and style</w:t>
      </w:r>
    </w:p>
    <w:p w14:paraId="64F48C4C" w14:textId="15A0DA87" w:rsidR="00836CA6" w:rsidRDefault="00836CA6" w:rsidP="00836CA6">
      <w:pPr>
        <w:pStyle w:val="ListParagraph"/>
        <w:numPr>
          <w:ilvl w:val="1"/>
          <w:numId w:val="1"/>
        </w:numPr>
      </w:pPr>
      <w:r>
        <w:t>Sponsorship package – Focusing on Local businesses</w:t>
      </w:r>
    </w:p>
    <w:p w14:paraId="56EC2B15" w14:textId="3C891540" w:rsidR="00836CA6" w:rsidRDefault="006D4A05" w:rsidP="00836CA6">
      <w:pPr>
        <w:pStyle w:val="ListParagraph"/>
        <w:numPr>
          <w:ilvl w:val="2"/>
          <w:numId w:val="1"/>
        </w:numPr>
      </w:pPr>
      <w:r>
        <w:t>Platinum</w:t>
      </w:r>
    </w:p>
    <w:p w14:paraId="1B761B52" w14:textId="20256B76" w:rsidR="00836CA6" w:rsidRDefault="00836CA6" w:rsidP="00836CA6">
      <w:pPr>
        <w:pStyle w:val="ListParagraph"/>
        <w:numPr>
          <w:ilvl w:val="2"/>
          <w:numId w:val="1"/>
        </w:numPr>
      </w:pPr>
      <w:r>
        <w:t>Gold</w:t>
      </w:r>
    </w:p>
    <w:p w14:paraId="56984AC8" w14:textId="720106FF" w:rsidR="00836CA6" w:rsidRDefault="00836CA6" w:rsidP="00836CA6">
      <w:pPr>
        <w:pStyle w:val="ListParagraph"/>
        <w:numPr>
          <w:ilvl w:val="2"/>
          <w:numId w:val="1"/>
        </w:numPr>
      </w:pPr>
      <w:r>
        <w:t>Silver</w:t>
      </w:r>
    </w:p>
    <w:p w14:paraId="2C76612B" w14:textId="7856C0B1" w:rsidR="006D4A05" w:rsidRDefault="006D4A05" w:rsidP="006D4A05">
      <w:pPr>
        <w:pStyle w:val="ListParagraph"/>
        <w:numPr>
          <w:ilvl w:val="2"/>
          <w:numId w:val="1"/>
        </w:numPr>
      </w:pPr>
      <w:r>
        <w:t>Letter head. handout</w:t>
      </w:r>
    </w:p>
    <w:p w14:paraId="3B343E49" w14:textId="5F63BE0A" w:rsidR="006D4A05" w:rsidRDefault="006D4A05" w:rsidP="006D4A05">
      <w:pPr>
        <w:pStyle w:val="ListParagraph"/>
        <w:numPr>
          <w:ilvl w:val="2"/>
          <w:numId w:val="1"/>
        </w:numPr>
      </w:pPr>
      <w:r>
        <w:t>Talking points</w:t>
      </w:r>
    </w:p>
    <w:p w14:paraId="220DB9D1" w14:textId="634F0E4E" w:rsidR="00836CA6" w:rsidRDefault="00836CA6" w:rsidP="00836CA6">
      <w:pPr>
        <w:pStyle w:val="ListParagraph"/>
        <w:numPr>
          <w:ilvl w:val="0"/>
          <w:numId w:val="1"/>
        </w:numPr>
      </w:pPr>
      <w:r>
        <w:t>Advertisement</w:t>
      </w:r>
    </w:p>
    <w:p w14:paraId="6AE4A93D" w14:textId="6406DBD8" w:rsidR="00836CA6" w:rsidRDefault="00836CA6" w:rsidP="00836CA6">
      <w:pPr>
        <w:pStyle w:val="ListParagraph"/>
        <w:numPr>
          <w:ilvl w:val="1"/>
          <w:numId w:val="1"/>
        </w:numPr>
      </w:pPr>
      <w:r>
        <w:t xml:space="preserve">Car Magnets </w:t>
      </w:r>
    </w:p>
    <w:p w14:paraId="762CE74D" w14:textId="43EB1967" w:rsidR="00836CA6" w:rsidRDefault="00836CA6" w:rsidP="00836CA6">
      <w:pPr>
        <w:pStyle w:val="ListParagraph"/>
        <w:numPr>
          <w:ilvl w:val="1"/>
          <w:numId w:val="1"/>
        </w:numPr>
      </w:pPr>
      <w:r>
        <w:t>Stickers (dye cut)</w:t>
      </w:r>
    </w:p>
    <w:p w14:paraId="2D3A4C33" w14:textId="020D2348" w:rsidR="00836CA6" w:rsidRDefault="00836CA6" w:rsidP="00836CA6">
      <w:pPr>
        <w:pStyle w:val="ListParagraph"/>
        <w:numPr>
          <w:ilvl w:val="1"/>
          <w:numId w:val="1"/>
        </w:numPr>
      </w:pPr>
      <w:r>
        <w:t>Email out to families about support; Facebook, twitter, Instagram</w:t>
      </w:r>
    </w:p>
    <w:p w14:paraId="2D77E6AC" w14:textId="6F87D43D" w:rsidR="00836CA6" w:rsidRDefault="00836CA6" w:rsidP="00836CA6">
      <w:pPr>
        <w:pStyle w:val="ListParagraph"/>
        <w:numPr>
          <w:ilvl w:val="0"/>
          <w:numId w:val="1"/>
        </w:numPr>
      </w:pPr>
      <w:r>
        <w:t>Website</w:t>
      </w:r>
    </w:p>
    <w:p w14:paraId="48E619FA" w14:textId="4E608E7A" w:rsidR="00836CA6" w:rsidRDefault="00836CA6" w:rsidP="00836CA6">
      <w:pPr>
        <w:pStyle w:val="ListParagraph"/>
        <w:numPr>
          <w:ilvl w:val="1"/>
          <w:numId w:val="1"/>
        </w:numPr>
      </w:pPr>
      <w:r>
        <w:t>Bio’s – Board members</w:t>
      </w:r>
    </w:p>
    <w:p w14:paraId="6946BCF4" w14:textId="58DDDF99" w:rsidR="00836CA6" w:rsidRDefault="00836CA6" w:rsidP="00836CA6">
      <w:pPr>
        <w:pStyle w:val="ListParagraph"/>
        <w:numPr>
          <w:ilvl w:val="1"/>
          <w:numId w:val="1"/>
        </w:numPr>
      </w:pPr>
      <w:r>
        <w:t>Volunteer positions – Specific to board positions</w:t>
      </w:r>
    </w:p>
    <w:p w14:paraId="2DE8CA9B" w14:textId="4A567F94" w:rsidR="00836CA6" w:rsidRDefault="00836CA6" w:rsidP="00836CA6">
      <w:pPr>
        <w:pStyle w:val="ListParagraph"/>
        <w:numPr>
          <w:ilvl w:val="1"/>
          <w:numId w:val="1"/>
        </w:numPr>
      </w:pPr>
      <w:r>
        <w:t>Into about a need for board members to assist with the running of the season</w:t>
      </w:r>
    </w:p>
    <w:p w14:paraId="736940A1" w14:textId="0B016AE9" w:rsidR="006D4A05" w:rsidRDefault="006D4A05" w:rsidP="00836CA6">
      <w:pPr>
        <w:pStyle w:val="ListParagraph"/>
        <w:numPr>
          <w:ilvl w:val="1"/>
          <w:numId w:val="1"/>
        </w:numPr>
      </w:pPr>
      <w:r>
        <w:t xml:space="preserve">Update region boundaries – </w:t>
      </w:r>
      <w:proofErr w:type="spellStart"/>
      <w:r>
        <w:t>Craycroft</w:t>
      </w:r>
      <w:proofErr w:type="spellEnd"/>
      <w:r>
        <w:t xml:space="preserve"> East, Corona de Tucson North.</w:t>
      </w:r>
    </w:p>
    <w:p w14:paraId="506F2E81" w14:textId="28265B5B" w:rsidR="006D4A05" w:rsidRDefault="006D4A05" w:rsidP="00836CA6">
      <w:pPr>
        <w:pStyle w:val="ListParagraph"/>
        <w:numPr>
          <w:ilvl w:val="1"/>
          <w:numId w:val="1"/>
        </w:numPr>
      </w:pPr>
      <w:r>
        <w:t>National Region Locator – Needs updating as we are not listed.</w:t>
      </w:r>
    </w:p>
    <w:p w14:paraId="68798C80" w14:textId="348659A5" w:rsidR="00836CA6" w:rsidRDefault="00836CA6" w:rsidP="00836CA6">
      <w:pPr>
        <w:pStyle w:val="ListParagraph"/>
        <w:numPr>
          <w:ilvl w:val="0"/>
          <w:numId w:val="1"/>
        </w:numPr>
      </w:pPr>
      <w:r>
        <w:t>2021 Season</w:t>
      </w:r>
    </w:p>
    <w:p w14:paraId="2129E184" w14:textId="3DB5DFF5" w:rsidR="00836CA6" w:rsidRDefault="00836CA6" w:rsidP="00836CA6">
      <w:pPr>
        <w:pStyle w:val="ListParagraph"/>
        <w:numPr>
          <w:ilvl w:val="1"/>
          <w:numId w:val="1"/>
        </w:numPr>
      </w:pPr>
      <w:r>
        <w:t xml:space="preserve">Open registration Early April Close registration </w:t>
      </w:r>
      <w:proofErr w:type="spellStart"/>
      <w:r>
        <w:t>mid July</w:t>
      </w:r>
      <w:proofErr w:type="spellEnd"/>
    </w:p>
    <w:p w14:paraId="055D8CBB" w14:textId="58787B4B" w:rsidR="00836CA6" w:rsidRDefault="00836CA6" w:rsidP="00836CA6">
      <w:pPr>
        <w:pStyle w:val="ListParagraph"/>
        <w:numPr>
          <w:ilvl w:val="1"/>
          <w:numId w:val="1"/>
        </w:numPr>
      </w:pPr>
      <w:r>
        <w:t>Cost $70</w:t>
      </w:r>
    </w:p>
    <w:p w14:paraId="211EC0FE" w14:textId="6F0452CD" w:rsidR="00836CA6" w:rsidRDefault="00836CA6" w:rsidP="00836CA6">
      <w:pPr>
        <w:pStyle w:val="ListParagraph"/>
        <w:numPr>
          <w:ilvl w:val="1"/>
          <w:numId w:val="1"/>
        </w:numPr>
      </w:pPr>
      <w:r>
        <w:t>Season starts Mid Aug ends Mid Dec. First game September</w:t>
      </w:r>
    </w:p>
    <w:p w14:paraId="159B07C7" w14:textId="37790885" w:rsidR="00836CA6" w:rsidRDefault="00836CA6" w:rsidP="00836CA6">
      <w:pPr>
        <w:pStyle w:val="ListParagraph"/>
        <w:numPr>
          <w:ilvl w:val="1"/>
          <w:numId w:val="1"/>
        </w:numPr>
      </w:pPr>
      <w:r>
        <w:t>Uniforms – Soccer.com</w:t>
      </w:r>
    </w:p>
    <w:p w14:paraId="3948B27B" w14:textId="13B9137F" w:rsidR="00836CA6" w:rsidRDefault="006D4A05" w:rsidP="006D4A05">
      <w:pPr>
        <w:pStyle w:val="ListParagraph"/>
        <w:numPr>
          <w:ilvl w:val="0"/>
          <w:numId w:val="1"/>
        </w:numPr>
      </w:pPr>
      <w:r>
        <w:t>2022 Season Winter</w:t>
      </w:r>
    </w:p>
    <w:p w14:paraId="3E2DAA7B" w14:textId="2065B24C" w:rsidR="006D4A05" w:rsidRDefault="006D4A05" w:rsidP="006D4A05">
      <w:pPr>
        <w:pStyle w:val="ListParagraph"/>
        <w:numPr>
          <w:ilvl w:val="1"/>
          <w:numId w:val="1"/>
        </w:numPr>
      </w:pPr>
      <w:r>
        <w:t xml:space="preserve">Registration opens October closes Mid </w:t>
      </w:r>
      <w:proofErr w:type="gramStart"/>
      <w:r>
        <w:t>December</w:t>
      </w:r>
      <w:proofErr w:type="gramEnd"/>
    </w:p>
    <w:p w14:paraId="2A3CA400" w14:textId="546C1AE7" w:rsidR="006D4A05" w:rsidRDefault="006D4A05" w:rsidP="006D4A05">
      <w:pPr>
        <w:pStyle w:val="ListParagraph"/>
        <w:numPr>
          <w:ilvl w:val="1"/>
          <w:numId w:val="1"/>
        </w:numPr>
      </w:pPr>
      <w:r>
        <w:t>Season Starts Jan to 2</w:t>
      </w:r>
      <w:r w:rsidRPr="006D4A05">
        <w:rPr>
          <w:vertAlign w:val="superscript"/>
        </w:rPr>
        <w:t>nd</w:t>
      </w:r>
      <w:r>
        <w:t xml:space="preserve"> to last week in </w:t>
      </w:r>
      <w:proofErr w:type="gramStart"/>
      <w:r>
        <w:t>Feb</w:t>
      </w:r>
      <w:proofErr w:type="gramEnd"/>
    </w:p>
    <w:p w14:paraId="5250FC30" w14:textId="40E11D6D" w:rsidR="006D4A05" w:rsidRDefault="006D4A05" w:rsidP="006D4A05">
      <w:pPr>
        <w:pStyle w:val="ListParagraph"/>
        <w:numPr>
          <w:ilvl w:val="1"/>
          <w:numId w:val="1"/>
        </w:numPr>
      </w:pPr>
      <w:r>
        <w:t xml:space="preserve">2020 fall registration get free </w:t>
      </w:r>
      <w:proofErr w:type="gramStart"/>
      <w:r>
        <w:t>Winter</w:t>
      </w:r>
      <w:proofErr w:type="gramEnd"/>
    </w:p>
    <w:p w14:paraId="1732A9C1" w14:textId="63420EFE" w:rsidR="006D4A05" w:rsidRDefault="006D4A05" w:rsidP="006D4A05">
      <w:pPr>
        <w:pStyle w:val="ListParagraph"/>
        <w:numPr>
          <w:ilvl w:val="1"/>
          <w:numId w:val="1"/>
        </w:numPr>
      </w:pPr>
      <w:r>
        <w:t>2021 Winter registration = $55</w:t>
      </w:r>
    </w:p>
    <w:p w14:paraId="7846226D" w14:textId="2B986C93" w:rsidR="006D4A05" w:rsidRDefault="006D4A05" w:rsidP="006D4A05">
      <w:pPr>
        <w:pStyle w:val="ListParagraph"/>
        <w:numPr>
          <w:ilvl w:val="0"/>
          <w:numId w:val="1"/>
        </w:numPr>
      </w:pPr>
      <w:r>
        <w:t>Referees</w:t>
      </w:r>
    </w:p>
    <w:p w14:paraId="118A1A8C" w14:textId="6DA0713D" w:rsidR="006D4A05" w:rsidRDefault="006D4A05" w:rsidP="006D4A05">
      <w:pPr>
        <w:pStyle w:val="ListParagraph"/>
        <w:numPr>
          <w:ilvl w:val="1"/>
          <w:numId w:val="1"/>
        </w:numPr>
      </w:pPr>
      <w:r>
        <w:lastRenderedPageBreak/>
        <w:t xml:space="preserve">Ref Rally – Focus on recruiting refs for </w:t>
      </w:r>
      <w:proofErr w:type="gramStart"/>
      <w:r>
        <w:t>2021</w:t>
      </w:r>
      <w:proofErr w:type="gramEnd"/>
    </w:p>
    <w:p w14:paraId="39193DB0" w14:textId="3F252A2B" w:rsidR="006D4A05" w:rsidRDefault="006D4A05" w:rsidP="006D4A05">
      <w:pPr>
        <w:pStyle w:val="ListParagraph"/>
        <w:numPr>
          <w:ilvl w:val="0"/>
          <w:numId w:val="1"/>
        </w:numPr>
      </w:pPr>
      <w:r>
        <w:t>New Board Meeting Time</w:t>
      </w:r>
    </w:p>
    <w:p w14:paraId="0CCBF120" w14:textId="7E61DA52" w:rsidR="006D4A05" w:rsidRDefault="006D4A05" w:rsidP="006D4A05">
      <w:pPr>
        <w:pStyle w:val="ListParagraph"/>
        <w:numPr>
          <w:ilvl w:val="1"/>
          <w:numId w:val="1"/>
        </w:numPr>
      </w:pPr>
      <w:r>
        <w:t>Last Tuesday of every month via Zoom 5:30 to 6:30.</w:t>
      </w:r>
    </w:p>
    <w:p w14:paraId="4E951E7D" w14:textId="2034F2AD" w:rsidR="006D4A05" w:rsidRDefault="006D4A05" w:rsidP="006D4A05">
      <w:pPr>
        <w:pStyle w:val="ListParagraph"/>
        <w:numPr>
          <w:ilvl w:val="1"/>
          <w:numId w:val="1"/>
        </w:numPr>
      </w:pPr>
      <w:r>
        <w:t>March will be different 3/16/2021 due to scheduling issues.</w:t>
      </w:r>
    </w:p>
    <w:p w14:paraId="5CE99E22" w14:textId="7F891E25" w:rsidR="006D4A05" w:rsidRDefault="006D4A05" w:rsidP="006D4A05">
      <w:pPr>
        <w:pStyle w:val="ListParagraph"/>
        <w:numPr>
          <w:ilvl w:val="1"/>
          <w:numId w:val="1"/>
        </w:numPr>
      </w:pPr>
      <w:r>
        <w:t xml:space="preserve">Area meeting is Every first </w:t>
      </w:r>
      <w:proofErr w:type="gramStart"/>
      <w:r>
        <w:t>Monday</w:t>
      </w:r>
      <w:proofErr w:type="gramEnd"/>
      <w:r>
        <w:t xml:space="preserve"> </w:t>
      </w:r>
    </w:p>
    <w:sectPr w:rsidR="006D4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96E5C"/>
    <w:multiLevelType w:val="hybridMultilevel"/>
    <w:tmpl w:val="5EDEC156"/>
    <w:lvl w:ilvl="0" w:tplc="299A5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A6"/>
    <w:rsid w:val="00664717"/>
    <w:rsid w:val="006D4A05"/>
    <w:rsid w:val="00836CA6"/>
    <w:rsid w:val="00C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35FF"/>
  <w15:chartTrackingRefBased/>
  <w15:docId w15:val="{96C7413C-A48C-41B8-B5E5-0631F1E3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Thoman, Jacob</dc:creator>
  <cp:keywords/>
  <dc:description/>
  <cp:lastModifiedBy>Thoman, Jacob</cp:lastModifiedBy>
  <cp:revision>1</cp:revision>
  <dcterms:created xsi:type="dcterms:W3CDTF">2021-02-15T14:59:00Z</dcterms:created>
  <dcterms:modified xsi:type="dcterms:W3CDTF">2021-02-15T15:16:00Z</dcterms:modified>
</cp:coreProperties>
</file>